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A762B" w14:textId="77777777" w:rsidR="002A53B2" w:rsidRDefault="002A53B2">
      <w:pPr>
        <w:spacing w:before="1"/>
        <w:rPr>
          <w:rFonts w:ascii="Times New Roman" w:eastAsia="Times New Roman" w:hAnsi="Times New Roman" w:cs="Times New Roman"/>
          <w:sz w:val="7"/>
          <w:szCs w:val="7"/>
        </w:rPr>
      </w:pPr>
    </w:p>
    <w:p w14:paraId="68440D6F" w14:textId="0D0073BE" w:rsidR="002A53B2" w:rsidRDefault="002A53B2">
      <w:pPr>
        <w:spacing w:line="200" w:lineRule="atLeast"/>
        <w:ind w:left="3493"/>
        <w:rPr>
          <w:rFonts w:ascii="Times New Roman" w:eastAsia="Times New Roman" w:hAnsi="Times New Roman" w:cs="Times New Roman"/>
          <w:sz w:val="20"/>
          <w:szCs w:val="20"/>
        </w:rPr>
      </w:pPr>
    </w:p>
    <w:p w14:paraId="15C455E9" w14:textId="77777777" w:rsidR="002A53B2" w:rsidRDefault="002A53B2">
      <w:pPr>
        <w:spacing w:before="1"/>
        <w:rPr>
          <w:rFonts w:ascii="Times New Roman" w:eastAsia="Times New Roman" w:hAnsi="Times New Roman" w:cs="Times New Roman"/>
          <w:sz w:val="26"/>
          <w:szCs w:val="26"/>
        </w:rPr>
      </w:pPr>
    </w:p>
    <w:p w14:paraId="2820856B" w14:textId="2EC4045A" w:rsidR="002A53B2" w:rsidRDefault="00FF080F">
      <w:pPr>
        <w:pStyle w:val="Heading1"/>
        <w:spacing w:before="67"/>
        <w:jc w:val="center"/>
        <w:rPr>
          <w:b w:val="0"/>
          <w:bCs w:val="0"/>
        </w:rPr>
      </w:pPr>
      <w:r>
        <w:rPr>
          <w:spacing w:val="-1"/>
        </w:rPr>
        <w:t>Annex J</w:t>
      </w:r>
    </w:p>
    <w:p w14:paraId="02AB0F13" w14:textId="77777777" w:rsidR="002A53B2" w:rsidRDefault="00DD3988">
      <w:pPr>
        <w:ind w:left="371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/>
          <w:b/>
          <w:sz w:val="26"/>
        </w:rPr>
        <w:t>Financial</w:t>
      </w:r>
      <w:r>
        <w:rPr>
          <w:rFonts w:ascii="Times New Roman"/>
          <w:b/>
          <w:spacing w:val="-2"/>
          <w:sz w:val="26"/>
        </w:rPr>
        <w:t xml:space="preserve"> </w:t>
      </w:r>
      <w:r>
        <w:rPr>
          <w:rFonts w:ascii="Times New Roman"/>
          <w:b/>
          <w:spacing w:val="-1"/>
          <w:sz w:val="26"/>
        </w:rPr>
        <w:t>Situation Form</w:t>
      </w:r>
    </w:p>
    <w:p w14:paraId="776DFE07" w14:textId="77777777" w:rsidR="002A53B2" w:rsidRDefault="00DD3988">
      <w:pPr>
        <w:pStyle w:val="BodyText"/>
        <w:spacing w:before="178"/>
        <w:rPr>
          <w:b w:val="0"/>
          <w:bCs w:val="0"/>
        </w:rPr>
      </w:pPr>
      <w:r>
        <w:t>Please</w:t>
      </w:r>
      <w:r>
        <w:rPr>
          <w:spacing w:val="-9"/>
        </w:rPr>
        <w:t xml:space="preserve"> </w:t>
      </w:r>
      <w:r>
        <w:t>include</w:t>
      </w:r>
      <w:r>
        <w:rPr>
          <w:spacing w:val="-9"/>
        </w:rPr>
        <w:t xml:space="preserve"> </w:t>
      </w:r>
      <w:r>
        <w:rPr>
          <w:spacing w:val="-1"/>
        </w:rPr>
        <w:t>information</w:t>
      </w:r>
      <w:r>
        <w:rPr>
          <w:spacing w:val="-8"/>
        </w:rPr>
        <w:t xml:space="preserve"> </w:t>
      </w:r>
      <w:r>
        <w:t>from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Balance</w:t>
      </w:r>
      <w:r>
        <w:rPr>
          <w:spacing w:val="-9"/>
        </w:rPr>
        <w:t xml:space="preserve"> </w:t>
      </w:r>
      <w:r>
        <w:t>Sheet</w:t>
      </w:r>
      <w:r>
        <w:rPr>
          <w:spacing w:val="-8"/>
        </w:rPr>
        <w:t xml:space="preserve"> </w:t>
      </w:r>
      <w:r>
        <w:t>[USD</w:t>
      </w:r>
      <w:r>
        <w:rPr>
          <w:spacing w:val="-8"/>
        </w:rPr>
        <w:t xml:space="preserve"> </w:t>
      </w:r>
      <w:r>
        <w:t>Equivalent]</w:t>
      </w:r>
    </w:p>
    <w:p w14:paraId="51B7403D" w14:textId="77777777" w:rsidR="002A53B2" w:rsidRDefault="002A53B2">
      <w:pPr>
        <w:spacing w:before="6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1"/>
        <w:gridCol w:w="2366"/>
      </w:tblGrid>
      <w:tr w:rsidR="002A53B2" w14:paraId="4CEA15B9" w14:textId="77777777">
        <w:trPr>
          <w:trHeight w:hRule="exact" w:val="514"/>
        </w:trPr>
        <w:tc>
          <w:tcPr>
            <w:tcW w:w="2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285214" w14:textId="77777777" w:rsidR="002A53B2" w:rsidRDefault="00DD3988">
            <w:pPr>
              <w:pStyle w:val="TableParagraph"/>
              <w:spacing w:line="251" w:lineRule="exact"/>
              <w:ind w:left="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Total</w:t>
            </w:r>
            <w:r>
              <w:rPr>
                <w:rFonts w:ascii="Times New Roman"/>
                <w:b/>
                <w:spacing w:val="-12"/>
              </w:rPr>
              <w:t xml:space="preserve"> </w:t>
            </w:r>
            <w:r>
              <w:rPr>
                <w:rFonts w:ascii="Times New Roman"/>
                <w:b/>
              </w:rPr>
              <w:t>Assets</w:t>
            </w:r>
          </w:p>
        </w:tc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1B503" w14:textId="77777777" w:rsidR="002A53B2" w:rsidRDefault="002A53B2"/>
        </w:tc>
      </w:tr>
      <w:tr w:rsidR="002A53B2" w14:paraId="1A12703B" w14:textId="77777777">
        <w:trPr>
          <w:trHeight w:hRule="exact" w:val="515"/>
        </w:trPr>
        <w:tc>
          <w:tcPr>
            <w:tcW w:w="2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5027C2" w14:textId="77777777" w:rsidR="002A53B2" w:rsidRDefault="00DD3988">
            <w:pPr>
              <w:pStyle w:val="TableParagraph"/>
              <w:spacing w:line="252" w:lineRule="exact"/>
              <w:ind w:left="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Total</w:t>
            </w:r>
            <w:r>
              <w:rPr>
                <w:rFonts w:ascii="Times New Roman"/>
                <w:b/>
                <w:spacing w:val="-16"/>
              </w:rPr>
              <w:t xml:space="preserve"> </w:t>
            </w:r>
            <w:r>
              <w:rPr>
                <w:rFonts w:ascii="Times New Roman"/>
                <w:b/>
              </w:rPr>
              <w:t>Liabilities</w:t>
            </w:r>
          </w:p>
        </w:tc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12173D" w14:textId="77777777" w:rsidR="002A53B2" w:rsidRDefault="002A53B2"/>
        </w:tc>
      </w:tr>
      <w:tr w:rsidR="002A53B2" w14:paraId="077A1776" w14:textId="77777777">
        <w:trPr>
          <w:trHeight w:hRule="exact" w:val="514"/>
        </w:trPr>
        <w:tc>
          <w:tcPr>
            <w:tcW w:w="2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683E95" w14:textId="77777777" w:rsidR="002A53B2" w:rsidRDefault="00DD3988">
            <w:pPr>
              <w:pStyle w:val="TableParagraph"/>
              <w:spacing w:line="251" w:lineRule="exact"/>
              <w:ind w:left="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Net</w:t>
            </w:r>
            <w:r>
              <w:rPr>
                <w:rFonts w:ascii="Times New Roman"/>
                <w:b/>
                <w:spacing w:val="-11"/>
              </w:rPr>
              <w:t xml:space="preserve"> </w:t>
            </w:r>
            <w:r>
              <w:rPr>
                <w:rFonts w:ascii="Times New Roman"/>
                <w:b/>
              </w:rPr>
              <w:t>Worth</w:t>
            </w:r>
          </w:p>
        </w:tc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35A7FB" w14:textId="77777777" w:rsidR="002A53B2" w:rsidRDefault="002A53B2"/>
        </w:tc>
      </w:tr>
      <w:tr w:rsidR="002A53B2" w14:paraId="680E6920" w14:textId="77777777">
        <w:trPr>
          <w:trHeight w:hRule="exact" w:val="514"/>
        </w:trPr>
        <w:tc>
          <w:tcPr>
            <w:tcW w:w="2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E2C415" w14:textId="77777777" w:rsidR="002A53B2" w:rsidRDefault="00DD3988">
            <w:pPr>
              <w:pStyle w:val="TableParagraph"/>
              <w:spacing w:line="251" w:lineRule="exact"/>
              <w:ind w:left="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Current</w:t>
            </w:r>
            <w:r>
              <w:rPr>
                <w:rFonts w:ascii="Times New Roman"/>
                <w:b/>
                <w:spacing w:val="-13"/>
              </w:rPr>
              <w:t xml:space="preserve"> </w:t>
            </w:r>
            <w:r>
              <w:rPr>
                <w:rFonts w:ascii="Times New Roman"/>
                <w:b/>
              </w:rPr>
              <w:t>Assets</w:t>
            </w:r>
          </w:p>
        </w:tc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895F01" w14:textId="77777777" w:rsidR="002A53B2" w:rsidRDefault="002A53B2"/>
        </w:tc>
      </w:tr>
      <w:tr w:rsidR="002A53B2" w14:paraId="4D15650D" w14:textId="77777777">
        <w:trPr>
          <w:trHeight w:hRule="exact" w:val="515"/>
        </w:trPr>
        <w:tc>
          <w:tcPr>
            <w:tcW w:w="2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E3E092" w14:textId="77777777" w:rsidR="002A53B2" w:rsidRDefault="00DD3988">
            <w:pPr>
              <w:pStyle w:val="TableParagraph"/>
              <w:spacing w:line="252" w:lineRule="exact"/>
              <w:ind w:left="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Current</w:t>
            </w:r>
            <w:r>
              <w:rPr>
                <w:rFonts w:ascii="Times New Roman"/>
                <w:b/>
                <w:spacing w:val="-17"/>
              </w:rPr>
              <w:t xml:space="preserve"> </w:t>
            </w:r>
            <w:r>
              <w:rPr>
                <w:rFonts w:ascii="Times New Roman"/>
                <w:b/>
              </w:rPr>
              <w:t>Liabilities</w:t>
            </w:r>
          </w:p>
        </w:tc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2B02C0" w14:textId="77777777" w:rsidR="002A53B2" w:rsidRDefault="002A53B2"/>
        </w:tc>
      </w:tr>
    </w:tbl>
    <w:p w14:paraId="48D293BE" w14:textId="77777777" w:rsidR="002A53B2" w:rsidRDefault="00DD3988">
      <w:pPr>
        <w:pStyle w:val="BodyText"/>
        <w:rPr>
          <w:b w:val="0"/>
          <w:bCs w:val="0"/>
        </w:rPr>
      </w:pPr>
      <w:r>
        <w:t>Please</w:t>
      </w:r>
      <w:r>
        <w:rPr>
          <w:spacing w:val="-9"/>
        </w:rPr>
        <w:t xml:space="preserve"> </w:t>
      </w:r>
      <w:r>
        <w:t>include</w:t>
      </w:r>
      <w:r>
        <w:rPr>
          <w:spacing w:val="-9"/>
        </w:rPr>
        <w:t xml:space="preserve"> </w:t>
      </w:r>
      <w:r>
        <w:rPr>
          <w:spacing w:val="-1"/>
        </w:rPr>
        <w:t>information</w:t>
      </w:r>
      <w:r>
        <w:rPr>
          <w:spacing w:val="-9"/>
        </w:rPr>
        <w:t xml:space="preserve"> </w:t>
      </w:r>
      <w:r>
        <w:t>from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Income</w:t>
      </w:r>
      <w:r>
        <w:rPr>
          <w:spacing w:val="-9"/>
        </w:rPr>
        <w:t xml:space="preserve"> </w:t>
      </w:r>
      <w:r>
        <w:rPr>
          <w:spacing w:val="-1"/>
        </w:rPr>
        <w:t>Statement</w:t>
      </w:r>
      <w:r>
        <w:rPr>
          <w:spacing w:val="-8"/>
        </w:rPr>
        <w:t xml:space="preserve"> </w:t>
      </w:r>
      <w:r>
        <w:t>[USD</w:t>
      </w:r>
      <w:r>
        <w:rPr>
          <w:spacing w:val="-4"/>
        </w:rPr>
        <w:t xml:space="preserve"> </w:t>
      </w:r>
      <w:r>
        <w:t>Equivalent]</w:t>
      </w:r>
    </w:p>
    <w:p w14:paraId="517AA8B4" w14:textId="77777777" w:rsidR="002A53B2" w:rsidRDefault="002A53B2">
      <w:pPr>
        <w:spacing w:before="6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9"/>
        <w:gridCol w:w="2362"/>
      </w:tblGrid>
      <w:tr w:rsidR="002A53B2" w14:paraId="68AAC67B" w14:textId="77777777">
        <w:trPr>
          <w:trHeight w:hRule="exact" w:val="514"/>
        </w:trPr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A6E292" w14:textId="77777777" w:rsidR="002A53B2" w:rsidRDefault="00DD3988">
            <w:pPr>
              <w:pStyle w:val="TableParagraph"/>
              <w:spacing w:line="251" w:lineRule="exact"/>
              <w:ind w:left="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Total</w:t>
            </w:r>
            <w:r>
              <w:rPr>
                <w:rFonts w:ascii="Times New Roman"/>
                <w:b/>
                <w:spacing w:val="-15"/>
              </w:rPr>
              <w:t xml:space="preserve"> </w:t>
            </w:r>
            <w:r>
              <w:rPr>
                <w:rFonts w:ascii="Times New Roman"/>
                <w:b/>
              </w:rPr>
              <w:t>Revenues</w:t>
            </w:r>
          </w:p>
        </w:tc>
        <w:tc>
          <w:tcPr>
            <w:tcW w:w="2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4EEB6F" w14:textId="77777777" w:rsidR="002A53B2" w:rsidRDefault="002A53B2"/>
        </w:tc>
      </w:tr>
      <w:tr w:rsidR="002A53B2" w14:paraId="6A13DB88" w14:textId="77777777">
        <w:trPr>
          <w:trHeight w:hRule="exact" w:val="515"/>
        </w:trPr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8D4F9F" w14:textId="77777777" w:rsidR="002A53B2" w:rsidRDefault="00DD3988">
            <w:pPr>
              <w:pStyle w:val="TableParagraph"/>
              <w:spacing w:line="252" w:lineRule="exact"/>
              <w:ind w:left="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Profits</w:t>
            </w:r>
            <w:r>
              <w:rPr>
                <w:rFonts w:ascii="Times New Roman"/>
                <w:b/>
                <w:spacing w:val="-11"/>
              </w:rPr>
              <w:t xml:space="preserve"> </w:t>
            </w:r>
            <w:r>
              <w:rPr>
                <w:rFonts w:ascii="Times New Roman"/>
                <w:b/>
              </w:rPr>
              <w:t>Before</w:t>
            </w:r>
            <w:r>
              <w:rPr>
                <w:rFonts w:ascii="Times New Roman"/>
                <w:b/>
                <w:spacing w:val="-10"/>
              </w:rPr>
              <w:t xml:space="preserve"> </w:t>
            </w:r>
            <w:r>
              <w:rPr>
                <w:rFonts w:ascii="Times New Roman"/>
                <w:b/>
              </w:rPr>
              <w:t>Taxes</w:t>
            </w:r>
          </w:p>
        </w:tc>
        <w:tc>
          <w:tcPr>
            <w:tcW w:w="2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347908" w14:textId="77777777" w:rsidR="002A53B2" w:rsidRDefault="002A53B2"/>
        </w:tc>
      </w:tr>
      <w:tr w:rsidR="002A53B2" w14:paraId="5C53B4EB" w14:textId="77777777">
        <w:trPr>
          <w:trHeight w:hRule="exact" w:val="514"/>
        </w:trPr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D9D005" w14:textId="77777777" w:rsidR="002A53B2" w:rsidRDefault="00DD3988">
            <w:pPr>
              <w:pStyle w:val="TableParagraph"/>
              <w:spacing w:line="251" w:lineRule="exact"/>
              <w:ind w:left="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Profits</w:t>
            </w:r>
            <w:r>
              <w:rPr>
                <w:rFonts w:ascii="Times New Roman"/>
                <w:b/>
                <w:spacing w:val="-10"/>
              </w:rPr>
              <w:t xml:space="preserve"> </w:t>
            </w:r>
            <w:r>
              <w:rPr>
                <w:rFonts w:ascii="Times New Roman"/>
                <w:b/>
              </w:rPr>
              <w:t>After</w:t>
            </w:r>
            <w:r>
              <w:rPr>
                <w:rFonts w:ascii="Times New Roman"/>
                <w:b/>
                <w:spacing w:val="-8"/>
              </w:rPr>
              <w:t xml:space="preserve"> </w:t>
            </w:r>
            <w:r>
              <w:rPr>
                <w:rFonts w:ascii="Times New Roman"/>
                <w:b/>
              </w:rPr>
              <w:t>Taxes</w:t>
            </w:r>
          </w:p>
        </w:tc>
        <w:tc>
          <w:tcPr>
            <w:tcW w:w="2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DFA9A" w14:textId="77777777" w:rsidR="002A53B2" w:rsidRDefault="002A53B2"/>
        </w:tc>
      </w:tr>
    </w:tbl>
    <w:p w14:paraId="12508672" w14:textId="4D02C598" w:rsidR="002A53B2" w:rsidRDefault="00DD3988">
      <w:pPr>
        <w:spacing w:before="116"/>
        <w:ind w:left="114" w:right="24"/>
        <w:rPr>
          <w:rFonts w:ascii="Times New Roman" w:eastAsia="Times New Roman" w:hAnsi="Times New Roman" w:cs="Times New Roman"/>
        </w:rPr>
      </w:pPr>
      <w:r>
        <w:rPr>
          <w:rFonts w:ascii="Times New Roman"/>
          <w:b/>
        </w:rPr>
        <w:t>Annual</w:t>
      </w:r>
      <w:r>
        <w:rPr>
          <w:rFonts w:ascii="Times New Roman"/>
          <w:b/>
          <w:spacing w:val="-5"/>
        </w:rPr>
        <w:t xml:space="preserve"> </w:t>
      </w:r>
      <w:r w:rsidR="00242EFD">
        <w:rPr>
          <w:rFonts w:ascii="Times New Roman"/>
          <w:b/>
        </w:rPr>
        <w:t>Company</w:t>
      </w:r>
      <w:r w:rsidR="00EE1376">
        <w:rPr>
          <w:rFonts w:ascii="Times New Roman"/>
          <w:b/>
        </w:rPr>
        <w:t xml:space="preserve"> </w:t>
      </w:r>
      <w:r>
        <w:rPr>
          <w:rFonts w:ascii="Times New Roman"/>
          <w:b/>
        </w:rPr>
        <w:t>Turnover</w:t>
      </w:r>
      <w:r>
        <w:rPr>
          <w:rFonts w:ascii="Times New Roman"/>
          <w:b/>
          <w:spacing w:val="-6"/>
        </w:rPr>
        <w:t xml:space="preserve"> </w:t>
      </w:r>
      <w:r>
        <w:rPr>
          <w:rFonts w:ascii="Times New Roman"/>
          <w:b/>
        </w:rPr>
        <w:t>for</w:t>
      </w:r>
      <w:r>
        <w:rPr>
          <w:rFonts w:ascii="Times New Roman"/>
          <w:b/>
          <w:spacing w:val="-6"/>
        </w:rPr>
        <w:t xml:space="preserve"> </w:t>
      </w:r>
      <w:r>
        <w:rPr>
          <w:rFonts w:ascii="Times New Roman"/>
          <w:b/>
        </w:rPr>
        <w:t>the</w:t>
      </w:r>
      <w:r>
        <w:rPr>
          <w:rFonts w:ascii="Times New Roman"/>
          <w:b/>
          <w:spacing w:val="-6"/>
        </w:rPr>
        <w:t xml:space="preserve"> </w:t>
      </w:r>
      <w:r>
        <w:rPr>
          <w:rFonts w:ascii="Times New Roman"/>
          <w:b/>
        </w:rPr>
        <w:t>last</w:t>
      </w:r>
      <w:r>
        <w:rPr>
          <w:rFonts w:ascii="Times New Roman"/>
          <w:b/>
          <w:spacing w:val="-6"/>
        </w:rPr>
        <w:t xml:space="preserve"> </w:t>
      </w:r>
      <w:r>
        <w:rPr>
          <w:rFonts w:ascii="Times New Roman"/>
          <w:b/>
        </w:rPr>
        <w:t>3</w:t>
      </w:r>
      <w:r>
        <w:rPr>
          <w:rFonts w:ascii="Times New Roman"/>
          <w:b/>
          <w:spacing w:val="-5"/>
        </w:rPr>
        <w:t xml:space="preserve"> </w:t>
      </w:r>
      <w:r>
        <w:rPr>
          <w:rFonts w:ascii="Times New Roman"/>
          <w:b/>
        </w:rPr>
        <w:t>years</w:t>
      </w:r>
      <w:r>
        <w:rPr>
          <w:rFonts w:ascii="Times New Roman"/>
          <w:b/>
          <w:spacing w:val="-6"/>
        </w:rPr>
        <w:t xml:space="preserve"> </w:t>
      </w:r>
      <w:r>
        <w:rPr>
          <w:rFonts w:ascii="Times New Roman"/>
          <w:b/>
        </w:rPr>
        <w:t>(</w:t>
      </w:r>
      <w:r>
        <w:rPr>
          <w:rFonts w:ascii="Times New Roman"/>
        </w:rPr>
        <w:t>amounts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  <w:spacing w:val="-1"/>
        </w:rPr>
        <w:t>billed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clients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for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each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year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work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29"/>
          <w:w w:val="99"/>
        </w:rPr>
        <w:t xml:space="preserve"> </w:t>
      </w:r>
      <w:r>
        <w:rPr>
          <w:rFonts w:ascii="Times New Roman"/>
        </w:rPr>
        <w:t>progress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or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  <w:spacing w:val="-1"/>
        </w:rPr>
        <w:t>completed).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If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spacing w:val="-1"/>
        </w:rPr>
        <w:t>company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was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established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less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than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3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years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ago,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provide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  <w:spacing w:val="-1"/>
        </w:rPr>
        <w:t>information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for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all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47"/>
          <w:w w:val="99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years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its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existence.</w:t>
      </w:r>
    </w:p>
    <w:p w14:paraId="36428C8C" w14:textId="77777777" w:rsidR="002A53B2" w:rsidRDefault="002A53B2">
      <w:pPr>
        <w:spacing w:before="7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2"/>
        <w:gridCol w:w="3081"/>
      </w:tblGrid>
      <w:tr w:rsidR="002A53B2" w14:paraId="54803C7A" w14:textId="77777777">
        <w:trPr>
          <w:trHeight w:hRule="exact" w:val="756"/>
        </w:trPr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69520" w14:textId="77777777" w:rsidR="002A53B2" w:rsidRDefault="00DD3988">
            <w:pPr>
              <w:pStyle w:val="TableParagraph"/>
              <w:spacing w:line="251" w:lineRule="exact"/>
              <w:ind w:left="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Year</w:t>
            </w:r>
          </w:p>
        </w:tc>
        <w:tc>
          <w:tcPr>
            <w:tcW w:w="3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63C44B" w14:textId="77777777" w:rsidR="002A53B2" w:rsidRDefault="00DD3988">
            <w:pPr>
              <w:pStyle w:val="TableParagraph"/>
              <w:spacing w:line="251" w:lineRule="exact"/>
              <w:ind w:left="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USD</w:t>
            </w:r>
          </w:p>
          <w:p w14:paraId="396E38A7" w14:textId="77777777" w:rsidR="002A53B2" w:rsidRDefault="00DD3988">
            <w:pPr>
              <w:pStyle w:val="TableParagraph"/>
              <w:spacing w:before="120"/>
              <w:ind w:left="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Equivalent</w:t>
            </w:r>
          </w:p>
        </w:tc>
      </w:tr>
      <w:tr w:rsidR="002A53B2" w14:paraId="02C680E4" w14:textId="77777777">
        <w:trPr>
          <w:trHeight w:hRule="exact" w:val="442"/>
        </w:trPr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CFE0B" w14:textId="77777777" w:rsidR="002A53B2" w:rsidRDefault="002A53B2"/>
        </w:tc>
        <w:tc>
          <w:tcPr>
            <w:tcW w:w="3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CAD126" w14:textId="77777777" w:rsidR="002A53B2" w:rsidRDefault="002A53B2"/>
        </w:tc>
      </w:tr>
      <w:tr w:rsidR="002A53B2" w14:paraId="09180C22" w14:textId="77777777">
        <w:trPr>
          <w:trHeight w:hRule="exact" w:val="442"/>
        </w:trPr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4B5564" w14:textId="77777777" w:rsidR="002A53B2" w:rsidRDefault="002A53B2"/>
        </w:tc>
        <w:tc>
          <w:tcPr>
            <w:tcW w:w="3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79767" w14:textId="77777777" w:rsidR="002A53B2" w:rsidRDefault="002A53B2"/>
        </w:tc>
      </w:tr>
      <w:tr w:rsidR="002A53B2" w14:paraId="34629FAD" w14:textId="77777777">
        <w:trPr>
          <w:trHeight w:hRule="exact" w:val="443"/>
        </w:trPr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96334A" w14:textId="77777777" w:rsidR="002A53B2" w:rsidRDefault="002A53B2"/>
        </w:tc>
        <w:tc>
          <w:tcPr>
            <w:tcW w:w="3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3A8DE6" w14:textId="77777777" w:rsidR="002A53B2" w:rsidRDefault="002A53B2"/>
        </w:tc>
      </w:tr>
    </w:tbl>
    <w:p w14:paraId="469471B6" w14:textId="77777777" w:rsidR="002A53B2" w:rsidRDefault="00DD3988">
      <w:pPr>
        <w:pStyle w:val="BodyText"/>
        <w:ind w:right="24"/>
        <w:rPr>
          <w:b w:val="0"/>
          <w:bCs w:val="0"/>
        </w:rPr>
      </w:pPr>
      <w:r>
        <w:t>Financial</w:t>
      </w:r>
      <w:r>
        <w:rPr>
          <w:spacing w:val="-6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last</w:t>
      </w:r>
      <w:r>
        <w:rPr>
          <w:spacing w:val="-6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years</w:t>
      </w:r>
      <w:r>
        <w:rPr>
          <w:spacing w:val="-6"/>
        </w:rPr>
        <w:t xml:space="preserve"> </w:t>
      </w:r>
      <w:r>
        <w:t>[USD</w:t>
      </w:r>
      <w:r>
        <w:rPr>
          <w:spacing w:val="-6"/>
        </w:rPr>
        <w:t xml:space="preserve"> </w:t>
      </w:r>
      <w:r>
        <w:t>Equivalent].</w:t>
      </w:r>
      <w:r>
        <w:rPr>
          <w:spacing w:val="-5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company</w:t>
      </w:r>
      <w:r>
        <w:rPr>
          <w:spacing w:val="-5"/>
        </w:rPr>
        <w:t xml:space="preserve"> </w:t>
      </w:r>
      <w:r>
        <w:t>was</w:t>
      </w:r>
      <w:r>
        <w:rPr>
          <w:spacing w:val="-6"/>
        </w:rPr>
        <w:t xml:space="preserve"> </w:t>
      </w:r>
      <w:r>
        <w:t>established</w:t>
      </w:r>
      <w:r>
        <w:rPr>
          <w:spacing w:val="-6"/>
        </w:rPr>
        <w:t xml:space="preserve"> </w:t>
      </w:r>
      <w:r>
        <w:t>less</w:t>
      </w:r>
      <w:r>
        <w:rPr>
          <w:spacing w:val="-5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years</w:t>
      </w:r>
      <w:r>
        <w:rPr>
          <w:spacing w:val="23"/>
          <w:w w:val="99"/>
        </w:rPr>
        <w:t xml:space="preserve"> </w:t>
      </w:r>
      <w:r>
        <w:t>ago,</w:t>
      </w:r>
      <w:r>
        <w:rPr>
          <w:spacing w:val="-6"/>
        </w:rPr>
        <w:t xml:space="preserve"> </w:t>
      </w:r>
      <w:r>
        <w:t>provide</w:t>
      </w:r>
      <w:r>
        <w:rPr>
          <w:spacing w:val="-8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year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t>existence.</w:t>
      </w:r>
    </w:p>
    <w:p w14:paraId="47DB1FFE" w14:textId="77777777" w:rsidR="002A53B2" w:rsidRDefault="002A53B2">
      <w:pPr>
        <w:spacing w:before="6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5"/>
        <w:gridCol w:w="4644"/>
      </w:tblGrid>
      <w:tr w:rsidR="002A53B2" w14:paraId="47F1514E" w14:textId="77777777">
        <w:trPr>
          <w:trHeight w:hRule="exact" w:val="494"/>
        </w:trPr>
        <w:tc>
          <w:tcPr>
            <w:tcW w:w="4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73B0D" w14:textId="77777777" w:rsidR="002A53B2" w:rsidRDefault="00DD3988">
            <w:pPr>
              <w:pStyle w:val="TableParagraph"/>
              <w:spacing w:before="182"/>
              <w:ind w:left="-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Year</w:t>
            </w:r>
            <w:r>
              <w:rPr>
                <w:rFonts w:ascii="Times New Roman"/>
                <w:b/>
                <w:spacing w:val="-7"/>
              </w:rPr>
              <w:t xml:space="preserve"> </w:t>
            </w: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512B27" w14:textId="77777777" w:rsidR="002A53B2" w:rsidRDefault="002A53B2"/>
        </w:tc>
      </w:tr>
      <w:tr w:rsidR="002A53B2" w14:paraId="2F04A174" w14:textId="77777777">
        <w:trPr>
          <w:trHeight w:hRule="exact" w:val="496"/>
        </w:trPr>
        <w:tc>
          <w:tcPr>
            <w:tcW w:w="4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90AE2" w14:textId="77777777" w:rsidR="002A53B2" w:rsidRDefault="00DD3988">
            <w:pPr>
              <w:pStyle w:val="TableParagraph"/>
              <w:spacing w:before="182"/>
              <w:ind w:left="-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Year</w:t>
            </w:r>
            <w:r>
              <w:rPr>
                <w:rFonts w:ascii="Times New Roman"/>
                <w:b/>
                <w:spacing w:val="-7"/>
              </w:rPr>
              <w:t xml:space="preserve"> </w:t>
            </w: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4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B34902" w14:textId="77777777" w:rsidR="002A53B2" w:rsidRDefault="002A53B2"/>
        </w:tc>
      </w:tr>
      <w:tr w:rsidR="002A53B2" w14:paraId="5E92920F" w14:textId="77777777">
        <w:trPr>
          <w:trHeight w:hRule="exact" w:val="495"/>
        </w:trPr>
        <w:tc>
          <w:tcPr>
            <w:tcW w:w="4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B29CCE" w14:textId="77777777" w:rsidR="002A53B2" w:rsidRDefault="00DD3988">
            <w:pPr>
              <w:pStyle w:val="TableParagraph"/>
              <w:spacing w:before="182"/>
              <w:ind w:left="-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Year</w:t>
            </w:r>
            <w:r>
              <w:rPr>
                <w:rFonts w:ascii="Times New Roman"/>
                <w:b/>
                <w:spacing w:val="-7"/>
              </w:rPr>
              <w:t xml:space="preserve"> </w:t>
            </w: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4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36777B" w14:textId="77777777" w:rsidR="002A53B2" w:rsidRDefault="002A53B2"/>
        </w:tc>
      </w:tr>
    </w:tbl>
    <w:p w14:paraId="37FA2443" w14:textId="77777777" w:rsidR="002A53B2" w:rsidRDefault="002A53B2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24DFDE0" w14:textId="77777777" w:rsidR="002A53B2" w:rsidRDefault="002A53B2">
      <w:pPr>
        <w:spacing w:before="7"/>
        <w:rPr>
          <w:rFonts w:ascii="Times New Roman" w:eastAsia="Times New Roman" w:hAnsi="Times New Roman" w:cs="Times New Roman"/>
          <w:b/>
          <w:bCs/>
        </w:rPr>
      </w:pPr>
    </w:p>
    <w:p w14:paraId="5511448E" w14:textId="77777777" w:rsidR="002A53B2" w:rsidRDefault="00000000">
      <w:pPr>
        <w:spacing w:line="20" w:lineRule="atLeast"/>
        <w:ind w:left="10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 w14:anchorId="7124B079">
          <v:group id="_x0000_s1026" style="width:171.1pt;height:.7pt;mso-position-horizontal-relative:char;mso-position-vertical-relative:line" coordsize="3422,14">
            <v:group id="_x0000_s1027" style="position:absolute;left:7;top:7;width:3408;height:2" coordorigin="7,7" coordsize="3408,2">
              <v:shape id="_x0000_s1028" style="position:absolute;left:7;top:7;width:3408;height:2" coordorigin="7,7" coordsize="3408,0" path="m7,7r3408,e" filled="f" strokeweight=".24403mm">
                <v:path arrowok="t"/>
              </v:shape>
            </v:group>
            <w10:anchorlock/>
          </v:group>
        </w:pict>
      </w:r>
    </w:p>
    <w:p w14:paraId="127FCEAF" w14:textId="77777777" w:rsidR="002A53B2" w:rsidRPr="00DD3988" w:rsidRDefault="00DD3988" w:rsidP="00DD3988">
      <w:pPr>
        <w:pStyle w:val="BodyText"/>
        <w:spacing w:before="0" w:line="238" w:lineRule="exact"/>
        <w:rPr>
          <w:b w:val="0"/>
          <w:bCs w:val="0"/>
        </w:rPr>
      </w:pPr>
      <w:r>
        <w:rPr>
          <w:spacing w:val="-1"/>
        </w:rPr>
        <w:t>Authorized</w:t>
      </w:r>
      <w:r>
        <w:rPr>
          <w:spacing w:val="-10"/>
        </w:rPr>
        <w:t xml:space="preserve"> </w:t>
      </w:r>
      <w:r>
        <w:t>signature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Company</w:t>
      </w:r>
      <w:r>
        <w:rPr>
          <w:spacing w:val="-9"/>
        </w:rPr>
        <w:t xml:space="preserve"> </w:t>
      </w:r>
      <w:r>
        <w:rPr>
          <w:spacing w:val="-1"/>
        </w:rPr>
        <w:t>representative</w:t>
      </w:r>
      <w:r>
        <w:rPr>
          <w:spacing w:val="-7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Date</w:t>
      </w:r>
    </w:p>
    <w:sectPr w:rsidR="002A53B2" w:rsidRPr="00DD3988">
      <w:type w:val="continuous"/>
      <w:pgSz w:w="11910" w:h="16840"/>
      <w:pgMar w:top="1340" w:right="11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3B2"/>
    <w:rsid w:val="00242EFD"/>
    <w:rsid w:val="002504B1"/>
    <w:rsid w:val="002A53B2"/>
    <w:rsid w:val="00D17BC9"/>
    <w:rsid w:val="00DD3988"/>
    <w:rsid w:val="00EE1376"/>
    <w:rsid w:val="00FF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500FC1EF"/>
  <w15:docId w15:val="{29812552-DF18-4165-8668-952D540D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1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17"/>
      <w:ind w:left="114"/>
    </w:pPr>
    <w:rPr>
      <w:rFonts w:ascii="Times New Roman" w:eastAsia="Times New Roman" w:hAnsi="Times New Roman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C24958DE69A341BD48DEB2C02127B7" ma:contentTypeVersion="11" ma:contentTypeDescription="Create a new document." ma:contentTypeScope="" ma:versionID="fe22873ec76ed5f4420840c983d55309">
  <xsd:schema xmlns:xsd="http://www.w3.org/2001/XMLSchema" xmlns:xs="http://www.w3.org/2001/XMLSchema" xmlns:p="http://schemas.microsoft.com/office/2006/metadata/properties" xmlns:ns2="09381aeb-5030-414c-bf1b-11d55fc73eb3" xmlns:ns3="828e944a-a35d-4f05-828e-0b69f5bee659" targetNamespace="http://schemas.microsoft.com/office/2006/metadata/properties" ma:root="true" ma:fieldsID="83dcec23283d7bd96e85d086a3850de8" ns2:_="" ns3:_="">
    <xsd:import namespace="09381aeb-5030-414c-bf1b-11d55fc73eb3"/>
    <xsd:import namespace="828e944a-a35d-4f05-828e-0b69f5bee6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81aeb-5030-414c-bf1b-11d55fc73e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e944a-a35d-4f05-828e-0b69f5bee6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0cebebf-2037-4abf-9506-27deec9ed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8e944a-a35d-4f05-828e-0b69f5bee65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F15B8E-AB88-4140-811E-36FE4B8B1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381aeb-5030-414c-bf1b-11d55fc73eb3"/>
    <ds:schemaRef ds:uri="828e944a-a35d-4f05-828e-0b69f5bee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2879A5-E0F8-43B2-9E95-E82615A25650}">
  <ds:schemaRefs>
    <ds:schemaRef ds:uri="http://schemas.microsoft.com/office/2006/metadata/properties"/>
    <ds:schemaRef ds:uri="http://schemas.microsoft.com/office/infopath/2007/PartnerControls"/>
    <ds:schemaRef ds:uri="828e944a-a35d-4f05-828e-0b69f5bee659"/>
  </ds:schemaRefs>
</ds:datastoreItem>
</file>

<file path=customXml/itemProps3.xml><?xml version="1.0" encoding="utf-8"?>
<ds:datastoreItem xmlns:ds="http://schemas.openxmlformats.org/officeDocument/2006/customXml" ds:itemID="{CDC4734E-5E8E-4C4E-914B-BBCA056488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Jorg Kunz</cp:lastModifiedBy>
  <cp:revision>8</cp:revision>
  <dcterms:created xsi:type="dcterms:W3CDTF">2021-09-19T09:47:00Z</dcterms:created>
  <dcterms:modified xsi:type="dcterms:W3CDTF">2023-10-14T08:55:00Z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2021-09-19T00:00:00Z</vt:filetime>
  </property>
  <property fmtid="{D5CDD505-2E9C-101B-9397-08002B2CF9AE}" pid="3" name="LastSaved">
    <vt:filetime>2021-09-19T00:00:00Z</vt:filetime>
  </property>
  <property fmtid="{D5CDD505-2E9C-101B-9397-08002B2CF9AE}" pid="4" name="ContentTypeId">
    <vt:lpwstr>0x01010081C24958DE69A341BD48DEB2C02127B7</vt:lpwstr>
  </property>
  <property fmtid="{D5CDD505-2E9C-101B-9397-08002B2CF9AE}" pid="5" name="MediaServiceImageTags">
    <vt:lpwstr/>
  </property>
</Properties>
</file>